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83" w:rsidRDefault="007A0983" w:rsidP="00FE7A3B">
      <w:pPr>
        <w:rPr>
          <w:rFonts w:ascii="仿宋_GB2312" w:eastAsia="仿宋_GB2312" w:hAnsi="华文中宋" w:cstheme="minorBidi"/>
          <w:b/>
          <w:sz w:val="30"/>
          <w:szCs w:val="30"/>
        </w:rPr>
      </w:pPr>
      <w:bookmarkStart w:id="0" w:name="_GoBack"/>
      <w:bookmarkEnd w:id="0"/>
      <w:r w:rsidRPr="00EB2DC4">
        <w:rPr>
          <w:rFonts w:ascii="仿宋_GB2312" w:eastAsia="仿宋_GB2312" w:hAnsi="华文中宋" w:cstheme="minorBidi" w:hint="eastAsia"/>
          <w:b/>
          <w:sz w:val="30"/>
          <w:szCs w:val="30"/>
        </w:rPr>
        <w:t>附件</w:t>
      </w:r>
      <w:r w:rsidR="00F34FD8">
        <w:rPr>
          <w:rFonts w:ascii="仿宋_GB2312" w:eastAsia="仿宋_GB2312" w:hAnsi="华文中宋" w:cstheme="minorBidi" w:hint="eastAsia"/>
          <w:b/>
          <w:sz w:val="30"/>
          <w:szCs w:val="30"/>
        </w:rPr>
        <w:t>1</w:t>
      </w:r>
      <w:r w:rsidRPr="00EB2DC4">
        <w:rPr>
          <w:rFonts w:ascii="仿宋_GB2312" w:eastAsia="仿宋_GB2312" w:hAnsi="华文中宋" w:cstheme="minorBidi" w:hint="eastAsia"/>
          <w:b/>
          <w:sz w:val="30"/>
          <w:szCs w:val="30"/>
        </w:rPr>
        <w:t>：</w:t>
      </w:r>
    </w:p>
    <w:p w:rsidR="007A0983" w:rsidRPr="00E47E56" w:rsidRDefault="007A0983" w:rsidP="00FE7A3B">
      <w:pPr>
        <w:rPr>
          <w:rFonts w:ascii="仿宋_GB2312" w:eastAsia="仿宋_GB2312" w:hAnsi="华文中宋" w:cstheme="minorBidi"/>
          <w:b/>
          <w:sz w:val="10"/>
          <w:szCs w:val="10"/>
        </w:rPr>
      </w:pPr>
    </w:p>
    <w:p w:rsidR="007A0983" w:rsidRPr="00F34FD8" w:rsidRDefault="00F34FD8" w:rsidP="00E47E56">
      <w:pPr>
        <w:jc w:val="center"/>
        <w:rPr>
          <w:rFonts w:ascii="仿宋_GB2312" w:eastAsia="仿宋_GB2312" w:hAnsi="仿宋" w:cs="仿宋"/>
          <w:b/>
          <w:sz w:val="36"/>
          <w:szCs w:val="36"/>
        </w:rPr>
      </w:pPr>
      <w:r>
        <w:rPr>
          <w:rFonts w:ascii="仿宋_GB2312" w:eastAsia="仿宋_GB2312" w:hAnsi="仿宋" w:cs="仿宋" w:hint="eastAsia"/>
          <w:b/>
          <w:sz w:val="36"/>
          <w:szCs w:val="36"/>
        </w:rPr>
        <w:t>江门市</w:t>
      </w:r>
      <w:r w:rsidR="007A0983" w:rsidRPr="00F34FD8">
        <w:rPr>
          <w:rFonts w:ascii="仿宋_GB2312" w:eastAsia="仿宋_GB2312" w:hAnsi="仿宋" w:cs="仿宋"/>
          <w:b/>
          <w:sz w:val="36"/>
          <w:szCs w:val="36"/>
        </w:rPr>
        <w:t>202</w:t>
      </w:r>
      <w:r w:rsidR="007A0983" w:rsidRPr="00F34FD8">
        <w:rPr>
          <w:rFonts w:ascii="仿宋_GB2312" w:eastAsia="仿宋_GB2312" w:hAnsi="仿宋" w:cs="仿宋" w:hint="eastAsia"/>
          <w:b/>
          <w:sz w:val="36"/>
          <w:szCs w:val="36"/>
        </w:rPr>
        <w:t>3</w:t>
      </w:r>
      <w:r w:rsidR="007A0983" w:rsidRPr="00F34FD8">
        <w:rPr>
          <w:rFonts w:ascii="仿宋_GB2312" w:eastAsia="仿宋_GB2312" w:hAnsi="仿宋" w:cs="仿宋"/>
          <w:b/>
          <w:sz w:val="36"/>
          <w:szCs w:val="36"/>
        </w:rPr>
        <w:t>年全国会计专业技术</w:t>
      </w:r>
      <w:r w:rsidR="007A0983" w:rsidRPr="00F34FD8">
        <w:rPr>
          <w:rFonts w:ascii="仿宋_GB2312" w:eastAsia="仿宋_GB2312" w:hAnsi="仿宋" w:cs="仿宋" w:hint="eastAsia"/>
          <w:b/>
          <w:sz w:val="36"/>
          <w:szCs w:val="36"/>
        </w:rPr>
        <w:t>初、高级</w:t>
      </w:r>
      <w:r w:rsidR="007A0983" w:rsidRPr="00F34FD8">
        <w:rPr>
          <w:rFonts w:ascii="仿宋_GB2312" w:eastAsia="仿宋_GB2312" w:hAnsi="仿宋" w:cs="仿宋"/>
          <w:b/>
          <w:sz w:val="36"/>
          <w:szCs w:val="36"/>
        </w:rPr>
        <w:t>资格无纸化考试</w:t>
      </w:r>
      <w:r w:rsidR="007A0983" w:rsidRPr="00F34FD8">
        <w:rPr>
          <w:rFonts w:ascii="仿宋_GB2312" w:eastAsia="仿宋_GB2312" w:hAnsi="仿宋" w:cs="仿宋" w:hint="eastAsia"/>
          <w:b/>
          <w:sz w:val="36"/>
          <w:szCs w:val="36"/>
        </w:rPr>
        <w:t>各考点日程安排表</w:t>
      </w:r>
    </w:p>
    <w:p w:rsidR="007A0983" w:rsidRPr="00F01671" w:rsidRDefault="007A0983" w:rsidP="00FE7A3B">
      <w:pPr>
        <w:jc w:val="center"/>
        <w:rPr>
          <w:rFonts w:ascii="仿宋_GB2312" w:eastAsia="仿宋_GB2312" w:hAnsi="仿宋" w:cstheme="minorBidi"/>
          <w:color w:val="000000"/>
          <w:sz w:val="24"/>
          <w:bdr w:val="none" w:sz="0" w:space="0" w:color="auto" w:frame="1"/>
          <w:shd w:val="clear" w:color="auto" w:fill="FFFFFF"/>
        </w:rPr>
      </w:pPr>
    </w:p>
    <w:tbl>
      <w:tblPr>
        <w:tblStyle w:val="a5"/>
        <w:tblW w:w="1400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827"/>
        <w:gridCol w:w="1701"/>
        <w:gridCol w:w="2835"/>
        <w:gridCol w:w="3402"/>
      </w:tblGrid>
      <w:tr w:rsidR="00611212" w:rsidRPr="00EF7D5A" w:rsidTr="007F7E36">
        <w:trPr>
          <w:trHeight w:val="823"/>
        </w:trPr>
        <w:tc>
          <w:tcPr>
            <w:tcW w:w="534" w:type="dxa"/>
            <w:vAlign w:val="center"/>
          </w:tcPr>
          <w:p w:rsidR="00611212" w:rsidRPr="00EF7D5A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F7D5A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611212" w:rsidRPr="00EF7D5A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F7D5A">
              <w:rPr>
                <w:rFonts w:ascii="仿宋_GB2312" w:eastAsia="仿宋_GB2312" w:hint="eastAsia"/>
                <w:b/>
                <w:sz w:val="28"/>
                <w:szCs w:val="28"/>
              </w:rPr>
              <w:t>考点名称</w:t>
            </w:r>
          </w:p>
        </w:tc>
        <w:tc>
          <w:tcPr>
            <w:tcW w:w="3827" w:type="dxa"/>
            <w:vAlign w:val="center"/>
          </w:tcPr>
          <w:p w:rsidR="00611212" w:rsidRPr="00EF7D5A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F7D5A">
              <w:rPr>
                <w:rFonts w:ascii="仿宋_GB2312" w:eastAsia="仿宋_GB2312" w:hint="eastAsia"/>
                <w:b/>
                <w:sz w:val="28"/>
                <w:szCs w:val="28"/>
              </w:rPr>
              <w:t>考点地址</w:t>
            </w:r>
          </w:p>
        </w:tc>
        <w:tc>
          <w:tcPr>
            <w:tcW w:w="1701" w:type="dxa"/>
            <w:vAlign w:val="center"/>
          </w:tcPr>
          <w:p w:rsidR="00611212" w:rsidRPr="00EF7D5A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考试名称</w:t>
            </w:r>
          </w:p>
        </w:tc>
        <w:tc>
          <w:tcPr>
            <w:tcW w:w="2835" w:type="dxa"/>
            <w:vAlign w:val="center"/>
          </w:tcPr>
          <w:p w:rsidR="00611212" w:rsidRPr="00EF7D5A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F7D5A">
              <w:rPr>
                <w:rFonts w:ascii="仿宋_GB2312" w:eastAsia="仿宋_GB2312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3402" w:type="dxa"/>
            <w:vAlign w:val="center"/>
          </w:tcPr>
          <w:p w:rsidR="00611212" w:rsidRPr="00EF7D5A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F7D5A">
              <w:rPr>
                <w:rFonts w:ascii="仿宋_GB2312" w:eastAsia="仿宋_GB2312" w:hint="eastAsia"/>
                <w:b/>
                <w:sz w:val="28"/>
                <w:szCs w:val="28"/>
              </w:rPr>
              <w:t>考试时间及科目</w:t>
            </w:r>
          </w:p>
        </w:tc>
      </w:tr>
      <w:tr w:rsidR="00611212" w:rsidRPr="000859D3" w:rsidTr="007F7E36">
        <w:trPr>
          <w:trHeight w:val="848"/>
        </w:trPr>
        <w:tc>
          <w:tcPr>
            <w:tcW w:w="534" w:type="dxa"/>
            <w:vMerge w:val="restart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五邑大学</w:t>
            </w:r>
          </w:p>
        </w:tc>
        <w:tc>
          <w:tcPr>
            <w:tcW w:w="3827" w:type="dxa"/>
            <w:vMerge w:val="restart"/>
            <w:vAlign w:val="center"/>
          </w:tcPr>
          <w:p w:rsidR="00611212" w:rsidRPr="000859D3" w:rsidRDefault="00611212" w:rsidP="0080728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江门市蓬江区迎宾大道中99号（五邑大学综合实验楼）</w:t>
            </w:r>
          </w:p>
        </w:tc>
        <w:tc>
          <w:tcPr>
            <w:tcW w:w="1701" w:type="dxa"/>
            <w:vMerge w:val="restart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b/>
                <w:sz w:val="24"/>
              </w:rPr>
              <w:t>初级资格</w:t>
            </w:r>
          </w:p>
        </w:tc>
        <w:tc>
          <w:tcPr>
            <w:tcW w:w="2835" w:type="dxa"/>
            <w:vMerge w:val="restart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5月13日至</w:t>
            </w:r>
          </w:p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5月15日上午</w:t>
            </w:r>
          </w:p>
        </w:tc>
        <w:tc>
          <w:tcPr>
            <w:tcW w:w="3402" w:type="dxa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8:30-11：30</w:t>
            </w:r>
          </w:p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初级会计实务、经济法基础</w:t>
            </w:r>
          </w:p>
        </w:tc>
      </w:tr>
      <w:tr w:rsidR="00611212" w:rsidRPr="000859D3" w:rsidTr="007F7E36">
        <w:trPr>
          <w:trHeight w:val="848"/>
        </w:trPr>
        <w:tc>
          <w:tcPr>
            <w:tcW w:w="534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14:30-17:30</w:t>
            </w:r>
          </w:p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初级会计实务、经济法基础</w:t>
            </w:r>
          </w:p>
        </w:tc>
      </w:tr>
      <w:tr w:rsidR="00611212" w:rsidRPr="000859D3" w:rsidTr="007F7E36">
        <w:trPr>
          <w:trHeight w:val="848"/>
        </w:trPr>
        <w:tc>
          <w:tcPr>
            <w:tcW w:w="534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611212" w:rsidRPr="000859D3" w:rsidRDefault="00807282" w:rsidP="00807282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807282">
              <w:rPr>
                <w:rFonts w:ascii="仿宋_GB2312" w:eastAsia="仿宋_GB2312" w:hint="eastAsia"/>
                <w:sz w:val="24"/>
              </w:rPr>
              <w:t>江门市蓬江区迎宾大道中99号（五邑大学黎耀球楼）</w:t>
            </w:r>
          </w:p>
        </w:tc>
        <w:tc>
          <w:tcPr>
            <w:tcW w:w="1701" w:type="dxa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b/>
                <w:sz w:val="24"/>
              </w:rPr>
              <w:t>高级资格</w:t>
            </w:r>
          </w:p>
        </w:tc>
        <w:tc>
          <w:tcPr>
            <w:tcW w:w="2835" w:type="dxa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5月13日上午</w:t>
            </w:r>
          </w:p>
        </w:tc>
        <w:tc>
          <w:tcPr>
            <w:tcW w:w="3402" w:type="dxa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8:30-12：00</w:t>
            </w:r>
          </w:p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高级会计实务</w:t>
            </w:r>
          </w:p>
        </w:tc>
      </w:tr>
      <w:tr w:rsidR="00611212" w:rsidRPr="000859D3" w:rsidTr="007F7E36">
        <w:trPr>
          <w:trHeight w:val="848"/>
        </w:trPr>
        <w:tc>
          <w:tcPr>
            <w:tcW w:w="534" w:type="dxa"/>
            <w:vMerge w:val="restart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江门市第一职业高级中学</w:t>
            </w:r>
          </w:p>
        </w:tc>
        <w:tc>
          <w:tcPr>
            <w:tcW w:w="3827" w:type="dxa"/>
            <w:vMerge w:val="restart"/>
            <w:vAlign w:val="center"/>
          </w:tcPr>
          <w:p w:rsidR="00611212" w:rsidRPr="000859D3" w:rsidRDefault="00611212" w:rsidP="00AD5E98">
            <w:pPr>
              <w:spacing w:before="240"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江门市蓬江区胜利北路40号（市第一职业高级中学实训楼）</w:t>
            </w:r>
          </w:p>
        </w:tc>
        <w:tc>
          <w:tcPr>
            <w:tcW w:w="1701" w:type="dxa"/>
            <w:vMerge w:val="restart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b/>
                <w:sz w:val="24"/>
              </w:rPr>
              <w:t>初级资格</w:t>
            </w:r>
          </w:p>
        </w:tc>
        <w:tc>
          <w:tcPr>
            <w:tcW w:w="2835" w:type="dxa"/>
            <w:vMerge w:val="restart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5月13日至</w:t>
            </w:r>
          </w:p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5月15日上午</w:t>
            </w:r>
          </w:p>
        </w:tc>
        <w:tc>
          <w:tcPr>
            <w:tcW w:w="3402" w:type="dxa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8:30-11：30</w:t>
            </w:r>
          </w:p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初级会计实务、经济法基础</w:t>
            </w:r>
          </w:p>
        </w:tc>
      </w:tr>
      <w:tr w:rsidR="00611212" w:rsidRPr="000859D3" w:rsidTr="007F7E36">
        <w:trPr>
          <w:trHeight w:val="848"/>
        </w:trPr>
        <w:tc>
          <w:tcPr>
            <w:tcW w:w="534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11212" w:rsidRPr="000859D3" w:rsidRDefault="00611212" w:rsidP="00AD5E98">
            <w:pPr>
              <w:spacing w:before="24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14:30-17:30</w:t>
            </w:r>
          </w:p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初级会计实务、经济法基础</w:t>
            </w:r>
          </w:p>
        </w:tc>
      </w:tr>
      <w:tr w:rsidR="00611212" w:rsidRPr="000859D3" w:rsidTr="007F7E36">
        <w:trPr>
          <w:trHeight w:val="848"/>
        </w:trPr>
        <w:tc>
          <w:tcPr>
            <w:tcW w:w="534" w:type="dxa"/>
            <w:vMerge w:val="restart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江门开放大学</w:t>
            </w:r>
          </w:p>
        </w:tc>
        <w:tc>
          <w:tcPr>
            <w:tcW w:w="3827" w:type="dxa"/>
            <w:vMerge w:val="restart"/>
            <w:vAlign w:val="center"/>
          </w:tcPr>
          <w:p w:rsidR="00611212" w:rsidRPr="000859D3" w:rsidRDefault="00611212" w:rsidP="007A0983">
            <w:pPr>
              <w:spacing w:before="240"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江门市蓬江区胜利路116号（江门开放大学科技实验楼）</w:t>
            </w:r>
          </w:p>
        </w:tc>
        <w:tc>
          <w:tcPr>
            <w:tcW w:w="1701" w:type="dxa"/>
            <w:vMerge w:val="restart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b/>
                <w:sz w:val="24"/>
              </w:rPr>
              <w:t>初级资格</w:t>
            </w:r>
          </w:p>
        </w:tc>
        <w:tc>
          <w:tcPr>
            <w:tcW w:w="2835" w:type="dxa"/>
            <w:vMerge w:val="restart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5月13日至</w:t>
            </w:r>
          </w:p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5月15日上午</w:t>
            </w:r>
          </w:p>
        </w:tc>
        <w:tc>
          <w:tcPr>
            <w:tcW w:w="3402" w:type="dxa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8:30-11：30</w:t>
            </w:r>
          </w:p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初级会计实务、经济法基础</w:t>
            </w:r>
          </w:p>
        </w:tc>
      </w:tr>
      <w:tr w:rsidR="00611212" w:rsidRPr="000859D3" w:rsidTr="007F7E36">
        <w:trPr>
          <w:trHeight w:val="848"/>
        </w:trPr>
        <w:tc>
          <w:tcPr>
            <w:tcW w:w="534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11212" w:rsidRPr="000859D3" w:rsidRDefault="00611212" w:rsidP="00AD5E98">
            <w:pPr>
              <w:spacing w:before="24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14:30-17:30</w:t>
            </w:r>
          </w:p>
          <w:p w:rsidR="00611212" w:rsidRPr="000859D3" w:rsidRDefault="00611212" w:rsidP="00AD5E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0859D3">
              <w:rPr>
                <w:rFonts w:ascii="仿宋_GB2312" w:eastAsia="仿宋_GB2312" w:hint="eastAsia"/>
                <w:sz w:val="24"/>
              </w:rPr>
              <w:t>初级会计实务、经济法基础</w:t>
            </w:r>
          </w:p>
        </w:tc>
      </w:tr>
    </w:tbl>
    <w:p w:rsidR="00957CDD" w:rsidRPr="007A0983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7A0983" w:rsidSect="007A0983">
      <w:pgSz w:w="16838" w:h="11906" w:orient="landscape"/>
      <w:pgMar w:top="1191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F9" w:rsidRDefault="00F178F9" w:rsidP="007A0983">
      <w:r>
        <w:separator/>
      </w:r>
    </w:p>
  </w:endnote>
  <w:endnote w:type="continuationSeparator" w:id="0">
    <w:p w:rsidR="00F178F9" w:rsidRDefault="00F178F9" w:rsidP="007A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F9" w:rsidRDefault="00F178F9" w:rsidP="007A0983">
      <w:r>
        <w:separator/>
      </w:r>
    </w:p>
  </w:footnote>
  <w:footnote w:type="continuationSeparator" w:id="0">
    <w:p w:rsidR="00F178F9" w:rsidRDefault="00F178F9" w:rsidP="007A0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859D3"/>
    <w:rsid w:val="002A5629"/>
    <w:rsid w:val="002B52A2"/>
    <w:rsid w:val="00302B9E"/>
    <w:rsid w:val="00410286"/>
    <w:rsid w:val="004C665C"/>
    <w:rsid w:val="005B091A"/>
    <w:rsid w:val="005B61C0"/>
    <w:rsid w:val="00611212"/>
    <w:rsid w:val="006B44CB"/>
    <w:rsid w:val="007A0983"/>
    <w:rsid w:val="007F7E36"/>
    <w:rsid w:val="00807282"/>
    <w:rsid w:val="00957CDD"/>
    <w:rsid w:val="00974CD6"/>
    <w:rsid w:val="00993C66"/>
    <w:rsid w:val="00AA154E"/>
    <w:rsid w:val="00AF1913"/>
    <w:rsid w:val="00E9507E"/>
    <w:rsid w:val="00F178F9"/>
    <w:rsid w:val="00F34FD8"/>
    <w:rsid w:val="00F901C7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0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0983"/>
    <w:rPr>
      <w:kern w:val="2"/>
      <w:sz w:val="18"/>
      <w:szCs w:val="18"/>
    </w:rPr>
  </w:style>
  <w:style w:type="paragraph" w:styleId="a4">
    <w:name w:val="footer"/>
    <w:basedOn w:val="a"/>
    <w:link w:val="Char0"/>
    <w:rsid w:val="007A0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0983"/>
    <w:rPr>
      <w:kern w:val="2"/>
      <w:sz w:val="18"/>
      <w:szCs w:val="18"/>
    </w:rPr>
  </w:style>
  <w:style w:type="table" w:styleId="a5">
    <w:name w:val="Table Grid"/>
    <w:basedOn w:val="a1"/>
    <w:uiPriority w:val="59"/>
    <w:rsid w:val="007A098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0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0983"/>
    <w:rPr>
      <w:kern w:val="2"/>
      <w:sz w:val="18"/>
      <w:szCs w:val="18"/>
    </w:rPr>
  </w:style>
  <w:style w:type="paragraph" w:styleId="a4">
    <w:name w:val="footer"/>
    <w:basedOn w:val="a"/>
    <w:link w:val="Char0"/>
    <w:rsid w:val="007A0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0983"/>
    <w:rPr>
      <w:kern w:val="2"/>
      <w:sz w:val="18"/>
      <w:szCs w:val="18"/>
    </w:rPr>
  </w:style>
  <w:style w:type="table" w:styleId="a5">
    <w:name w:val="Table Grid"/>
    <w:basedOn w:val="a1"/>
    <w:uiPriority w:val="59"/>
    <w:rsid w:val="007A098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404</Characters>
  <Application>Microsoft Office Word</Application>
  <DocSecurity>0</DocSecurity>
  <Lines>3</Lines>
  <Paragraphs>1</Paragraphs>
  <ScaleCrop>false</ScaleCrop>
  <Company>WwW.YlmF.CoM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17</cp:revision>
  <dcterms:created xsi:type="dcterms:W3CDTF">2015-11-06T06:44:00Z</dcterms:created>
  <dcterms:modified xsi:type="dcterms:W3CDTF">2023-05-04T08:07:00Z</dcterms:modified>
</cp:coreProperties>
</file>