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A2" w:rsidRDefault="00D447A2" w:rsidP="00D447A2">
      <w:pPr>
        <w:adjustRightInd w:val="0"/>
        <w:snapToGrid w:val="0"/>
        <w:spacing w:line="353" w:lineRule="auto"/>
        <w:rPr>
          <w:rFonts w:ascii="仿宋_GB2312" w:eastAsia="仿宋_GB2312" w:hAnsi="仿宋_GB2312"/>
          <w:sz w:val="32"/>
        </w:rPr>
      </w:pPr>
    </w:p>
    <w:p w:rsidR="00D447A2" w:rsidRDefault="00D447A2" w:rsidP="00D447A2">
      <w:pPr>
        <w:adjustRightInd w:val="0"/>
        <w:snapToGrid w:val="0"/>
        <w:spacing w:line="353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附件二</w:t>
      </w: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投 标 书</w:t>
      </w:r>
    </w:p>
    <w:p w:rsidR="00D447A2" w:rsidRDefault="00D447A2" w:rsidP="00D447A2">
      <w:pPr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（参考格式）</w:t>
      </w:r>
    </w:p>
    <w:p w:rsidR="00D447A2" w:rsidRDefault="00D447A2" w:rsidP="00D447A2">
      <w:pPr>
        <w:adjustRightInd w:val="0"/>
        <w:snapToGrid w:val="0"/>
        <w:spacing w:line="353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53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480" w:lineRule="auto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         </w:t>
      </w:r>
    </w:p>
    <w:p w:rsidR="00D447A2" w:rsidRDefault="00D447A2" w:rsidP="00D447A2">
      <w:pPr>
        <w:adjustRightInd w:val="0"/>
        <w:snapToGrid w:val="0"/>
        <w:spacing w:line="480" w:lineRule="auto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投标单位 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（ 盖章）  </w:t>
      </w:r>
    </w:p>
    <w:p w:rsidR="00D447A2" w:rsidRDefault="00D447A2" w:rsidP="00D447A2">
      <w:pPr>
        <w:adjustRightInd w:val="0"/>
        <w:snapToGrid w:val="0"/>
        <w:spacing w:line="48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法定代表人或委托代理人：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（签字或盖章）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联系电话：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</w:p>
    <w:p w:rsidR="00D447A2" w:rsidRDefault="00D447A2" w:rsidP="00D447A2">
      <w:pPr>
        <w:adjustRightInd w:val="0"/>
        <w:snapToGrid w:val="0"/>
        <w:spacing w:line="480" w:lineRule="auto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地址：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 </w:t>
      </w:r>
    </w:p>
    <w:p w:rsidR="00D447A2" w:rsidRDefault="00D447A2" w:rsidP="00D447A2">
      <w:pPr>
        <w:numPr>
          <w:ilvl w:val="255"/>
          <w:numId w:val="0"/>
        </w:numPr>
        <w:adjustRightInd w:val="0"/>
        <w:snapToGrid w:val="0"/>
        <w:spacing w:line="48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E-mail：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</w:p>
    <w:p w:rsidR="00D447A2" w:rsidRDefault="00D447A2" w:rsidP="00D447A2">
      <w:pPr>
        <w:adjustRightInd w:val="0"/>
        <w:snapToGrid w:val="0"/>
        <w:spacing w:line="353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日期：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年  月 日</w:t>
      </w:r>
    </w:p>
    <w:p w:rsidR="00D447A2" w:rsidRDefault="00D447A2" w:rsidP="00D447A2">
      <w:pPr>
        <w:adjustRightInd w:val="0"/>
        <w:snapToGrid w:val="0"/>
        <w:spacing w:line="353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53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53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lastRenderedPageBreak/>
        <w:t>目  录</w:t>
      </w: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sz w:val="52"/>
          <w:szCs w:val="52"/>
        </w:rPr>
      </w:pPr>
    </w:p>
    <w:p w:rsidR="00D447A2" w:rsidRDefault="00D447A2" w:rsidP="00D447A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一、法定代表人授权委托书</w:t>
      </w:r>
    </w:p>
    <w:p w:rsidR="00D447A2" w:rsidRDefault="00D447A2" w:rsidP="00D447A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二、投标报价函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三、项目规划书</w:t>
      </w:r>
    </w:p>
    <w:p w:rsidR="00D447A2" w:rsidRDefault="00D447A2" w:rsidP="00D447A2">
      <w:pPr>
        <w:adjustRightInd w:val="0"/>
        <w:snapToGrid w:val="0"/>
        <w:spacing w:line="36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1、项目单位简介</w:t>
      </w:r>
    </w:p>
    <w:p w:rsidR="00D447A2" w:rsidRDefault="00D447A2" w:rsidP="00D447A2">
      <w:pPr>
        <w:adjustRightInd w:val="0"/>
        <w:snapToGrid w:val="0"/>
        <w:spacing w:line="36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2、项目规划建设内容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3、项目建设年度任务与进度安排、投资估算、运行机制、资金筹措与效益分析等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四、企业农业项目成功运营案例</w:t>
      </w:r>
    </w:p>
    <w:p w:rsidR="00D447A2" w:rsidRDefault="00D447A2" w:rsidP="00D447A2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五、其他材料</w:t>
      </w: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left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一、法定代表人授权委托书</w:t>
      </w: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（姓名）系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（投标人单位）的法定代表人，现委托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（项目名称）招租投标文件、签订合同和处理有关事宜，其法律后果由我方承担。</w:t>
      </w:r>
    </w:p>
    <w:p w:rsidR="00D447A2" w:rsidRDefault="00D447A2" w:rsidP="00D447A2">
      <w:pPr>
        <w:spacing w:beforeLines="50" w:before="156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委托期限：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</w:t>
      </w: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</w:p>
    <w:p w:rsidR="00D447A2" w:rsidRDefault="00D447A2" w:rsidP="00D447A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代理人无转委托权。</w:t>
      </w: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（盖单位章）</w:t>
      </w:r>
    </w:p>
    <w:p w:rsidR="00D447A2" w:rsidRDefault="00D447A2" w:rsidP="00D447A2">
      <w:pPr>
        <w:spacing w:line="360" w:lineRule="auto"/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（签字）</w:t>
      </w:r>
    </w:p>
    <w:p w:rsidR="00D447A2" w:rsidRDefault="00D447A2" w:rsidP="00D447A2">
      <w:pPr>
        <w:spacing w:line="360" w:lineRule="auto"/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委托代理人：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（签字）</w:t>
      </w:r>
    </w:p>
    <w:p w:rsidR="00D447A2" w:rsidRDefault="00D447A2" w:rsidP="00D447A2">
      <w:pPr>
        <w:spacing w:line="360" w:lineRule="auto"/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二、投标报价函</w:t>
      </w:r>
    </w:p>
    <w:p w:rsidR="00D447A2" w:rsidRDefault="00D447A2" w:rsidP="00D447A2">
      <w:pPr>
        <w:autoSpaceDE w:val="0"/>
        <w:autoSpaceDN w:val="0"/>
        <w:adjustRightInd w:val="0"/>
        <w:spacing w:line="360" w:lineRule="auto"/>
        <w:ind w:right="26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32"/>
        </w:rPr>
        <w:t>（招标人名称）</w:t>
      </w:r>
    </w:p>
    <w:p w:rsidR="00D447A2" w:rsidRDefault="00D447A2" w:rsidP="00D447A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在充分研究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（项目名称）招租招标文件的全部内容后，我方将响应招标文件的全部规定，并承诺若中标后将按招租文件的规定执行，我方投标价格为：单价￥          元/亩/年（大写人民币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元/亩/年）；总价：￥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元/年（大写人民币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元/年）。</w:t>
      </w:r>
    </w:p>
    <w:p w:rsidR="00D447A2" w:rsidRDefault="00D447A2" w:rsidP="00D447A2">
      <w:pPr>
        <w:spacing w:line="360" w:lineRule="auto"/>
        <w:ind w:firstLineChars="2100" w:firstLine="672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6720"/>
        <w:rPr>
          <w:rFonts w:ascii="宋体" w:hAnsi="宋体"/>
          <w:sz w:val="32"/>
          <w:szCs w:val="32"/>
        </w:rPr>
      </w:pPr>
    </w:p>
    <w:p w:rsidR="00D447A2" w:rsidRDefault="00D447A2" w:rsidP="00D447A2">
      <w:pPr>
        <w:spacing w:line="360" w:lineRule="auto"/>
        <w:rPr>
          <w:rFonts w:ascii="宋体" w:hAnsi="宋体"/>
          <w:sz w:val="32"/>
          <w:szCs w:val="32"/>
        </w:rPr>
      </w:pP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投标人（盖章）：</w:t>
      </w: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法人代表或委托代理人（签字或盖章）：</w:t>
      </w:r>
    </w:p>
    <w:p w:rsidR="00D447A2" w:rsidRDefault="00D447A2" w:rsidP="00D447A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447A2" w:rsidRDefault="00D447A2" w:rsidP="00D447A2">
      <w:pPr>
        <w:spacing w:line="360" w:lineRule="auto"/>
        <w:ind w:firstLineChars="2100" w:firstLine="672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672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6720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6720"/>
        <w:rPr>
          <w:rFonts w:ascii="宋体" w:hAnsi="宋体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6720"/>
        <w:rPr>
          <w:rFonts w:ascii="宋体" w:hAnsi="宋体"/>
          <w:sz w:val="32"/>
          <w:szCs w:val="32"/>
        </w:rPr>
      </w:pPr>
    </w:p>
    <w:p w:rsidR="00D447A2" w:rsidRDefault="00D447A2" w:rsidP="00D447A2">
      <w:pPr>
        <w:spacing w:line="360" w:lineRule="auto"/>
        <w:ind w:firstLineChars="2100" w:firstLine="4410"/>
        <w:rPr>
          <w:rFonts w:ascii="宋体" w:hAnsi="宋体"/>
          <w:szCs w:val="21"/>
        </w:rPr>
      </w:pPr>
    </w:p>
    <w:p w:rsidR="00D447A2" w:rsidRDefault="00D447A2" w:rsidP="00D447A2">
      <w:pPr>
        <w:spacing w:line="360" w:lineRule="auto"/>
        <w:ind w:firstLineChars="2100" w:firstLine="4410"/>
        <w:rPr>
          <w:rFonts w:ascii="宋体" w:hAnsi="宋体"/>
          <w:szCs w:val="21"/>
        </w:rPr>
      </w:pPr>
    </w:p>
    <w:p w:rsidR="00D447A2" w:rsidRDefault="00D447A2" w:rsidP="00D447A2">
      <w:pPr>
        <w:spacing w:line="360" w:lineRule="auto"/>
        <w:rPr>
          <w:rFonts w:ascii="宋体" w:hAnsi="宋体"/>
          <w:szCs w:val="21"/>
        </w:rPr>
      </w:pPr>
    </w:p>
    <w:p w:rsidR="00D447A2" w:rsidRDefault="00D447A2" w:rsidP="00D447A2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三、项目规划书（提纲）</w:t>
      </w: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1、项目单位简介（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含单位基本情况及项目技术研发团队、企业注册资金、企业业绩、企业发展规模和区域品牌影响力等）</w:t>
      </w:r>
    </w:p>
    <w:p w:rsidR="00D447A2" w:rsidRDefault="00D447A2" w:rsidP="00D447A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2、项目规划建设内容（含项目优势介绍、项目定位、项目思路、项目建设内容等）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3、项目建设年度任务与进度安排、投资估算、运行机制、资金筹措与效益分析等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44"/>
          <w:szCs w:val="44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四、企业农业项目成功运营案例</w:t>
      </w: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D447A2" w:rsidRDefault="00D447A2" w:rsidP="00D447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五、其他材料</w:t>
      </w:r>
    </w:p>
    <w:p w:rsidR="00D447A2" w:rsidRDefault="00D447A2" w:rsidP="00D447A2">
      <w:pPr>
        <w:pStyle w:val="a5"/>
        <w:widowControl w:val="0"/>
        <w:ind w:firstLineChars="150" w:firstLine="480"/>
        <w:jc w:val="both"/>
        <w:rPr>
          <w:rFonts w:ascii="仿宋" w:eastAsia="仿宋" w:hAnsi="仿宋" w:cs="仿宋"/>
          <w:b w:val="0"/>
          <w:iCs/>
          <w:sz w:val="32"/>
          <w:szCs w:val="32"/>
        </w:rPr>
      </w:pPr>
      <w:r>
        <w:rPr>
          <w:rFonts w:ascii="仿宋" w:eastAsia="仿宋" w:hAnsi="仿宋" w:cs="仿宋" w:hint="eastAsia"/>
          <w:b w:val="0"/>
          <w:iCs/>
          <w:sz w:val="32"/>
          <w:szCs w:val="32"/>
        </w:rPr>
        <w:t>投标人根据招租文件要求自行提供。</w:t>
      </w:r>
      <w:bookmarkStart w:id="0" w:name="_Toc30211"/>
      <w:bookmarkStart w:id="1" w:name="_Toc8887"/>
      <w:bookmarkStart w:id="2" w:name="_Toc4217"/>
      <w:r>
        <w:rPr>
          <w:rFonts w:ascii="仿宋" w:eastAsia="仿宋" w:hAnsi="仿宋" w:cs="仿宋" w:hint="eastAsia"/>
          <w:b w:val="0"/>
          <w:iCs/>
          <w:sz w:val="32"/>
          <w:szCs w:val="32"/>
        </w:rPr>
        <w:t>（</w:t>
      </w:r>
      <w:r>
        <w:rPr>
          <w:rFonts w:ascii="仿宋" w:eastAsia="仿宋" w:hAnsi="仿宋" w:cs="仿宋" w:hint="eastAsia"/>
          <w:b w:val="0"/>
          <w:sz w:val="32"/>
          <w:szCs w:val="32"/>
        </w:rPr>
        <w:t>注：资料复印件须加盖公章</w:t>
      </w:r>
      <w:r>
        <w:rPr>
          <w:rFonts w:ascii="仿宋" w:eastAsia="仿宋" w:hAnsi="仿宋" w:cs="仿宋" w:hint="eastAsia"/>
          <w:b w:val="0"/>
          <w:iCs/>
          <w:sz w:val="32"/>
          <w:szCs w:val="32"/>
        </w:rPr>
        <w:t>）</w:t>
      </w:r>
      <w:bookmarkEnd w:id="0"/>
      <w:bookmarkEnd w:id="1"/>
      <w:bookmarkEnd w:id="2"/>
    </w:p>
    <w:p w:rsidR="00A8241B" w:rsidRPr="00D447A2" w:rsidRDefault="004D4D65">
      <w:bookmarkStart w:id="3" w:name="_GoBack"/>
      <w:bookmarkEnd w:id="3"/>
    </w:p>
    <w:sectPr w:rsidR="00A8241B" w:rsidRPr="00D4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65" w:rsidRDefault="004D4D65" w:rsidP="00D447A2">
      <w:r>
        <w:separator/>
      </w:r>
    </w:p>
  </w:endnote>
  <w:endnote w:type="continuationSeparator" w:id="0">
    <w:p w:rsidR="004D4D65" w:rsidRDefault="004D4D65" w:rsidP="00D4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65" w:rsidRDefault="004D4D65" w:rsidP="00D447A2">
      <w:r>
        <w:separator/>
      </w:r>
    </w:p>
  </w:footnote>
  <w:footnote w:type="continuationSeparator" w:id="0">
    <w:p w:rsidR="004D4D65" w:rsidRDefault="004D4D65" w:rsidP="00D4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8"/>
    <w:rsid w:val="004D4D65"/>
    <w:rsid w:val="00D447A2"/>
    <w:rsid w:val="00DE757F"/>
    <w:rsid w:val="00EC6388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7A2"/>
    <w:rPr>
      <w:sz w:val="18"/>
      <w:szCs w:val="18"/>
    </w:rPr>
  </w:style>
  <w:style w:type="paragraph" w:customStyle="1" w:styleId="a5">
    <w:name w:val="目录"/>
    <w:basedOn w:val="a"/>
    <w:qFormat/>
    <w:rsid w:val="00D447A2"/>
    <w:pPr>
      <w:widowControl/>
      <w:jc w:val="center"/>
    </w:pPr>
    <w:rPr>
      <w:rFonts w:ascii="Arial"/>
      <w:b/>
      <w:kern w:val="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7A2"/>
    <w:rPr>
      <w:sz w:val="18"/>
      <w:szCs w:val="18"/>
    </w:rPr>
  </w:style>
  <w:style w:type="paragraph" w:customStyle="1" w:styleId="a5">
    <w:name w:val="目录"/>
    <w:basedOn w:val="a"/>
    <w:qFormat/>
    <w:rsid w:val="00D447A2"/>
    <w:pPr>
      <w:widowControl/>
      <w:jc w:val="center"/>
    </w:pPr>
    <w:rPr>
      <w:rFonts w:ascii="Arial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2022-01-25T07:09:00Z</dcterms:created>
  <dcterms:modified xsi:type="dcterms:W3CDTF">2022-01-25T07:09:00Z</dcterms:modified>
</cp:coreProperties>
</file>